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D25C" w14:textId="4A3AD526" w:rsidR="0004305A" w:rsidRPr="0004305A" w:rsidRDefault="0004305A" w:rsidP="0004305A">
      <w:pPr>
        <w:jc w:val="center"/>
        <w:rPr>
          <w:rFonts w:cstheme="minorHAnsi"/>
          <w:b/>
          <w:bCs/>
          <w:color w:val="000000"/>
          <w:u w:val="single"/>
        </w:rPr>
      </w:pPr>
      <w:r w:rsidRPr="0004305A">
        <w:rPr>
          <w:rFonts w:cstheme="minorHAnsi"/>
          <w:b/>
          <w:bCs/>
          <w:color w:val="000000"/>
          <w:u w:val="single"/>
        </w:rPr>
        <w:t>WBCIR:17552</w:t>
      </w:r>
    </w:p>
    <w:p w14:paraId="5474249A" w14:textId="77777777" w:rsidR="0004305A" w:rsidRPr="0004305A" w:rsidRDefault="0004305A" w:rsidP="001B6822">
      <w:pPr>
        <w:rPr>
          <w:rFonts w:cstheme="minorHAnsi"/>
          <w:b/>
          <w:bCs/>
          <w:color w:val="000000"/>
        </w:rPr>
      </w:pPr>
    </w:p>
    <w:p w14:paraId="11669C7D" w14:textId="0C37D1B1" w:rsidR="001B6822" w:rsidRPr="0004305A" w:rsidRDefault="0004305A" w:rsidP="001B6822">
      <w:pPr>
        <w:rPr>
          <w:rFonts w:cstheme="minorHAnsi"/>
          <w:b/>
          <w:bCs/>
          <w:color w:val="000000"/>
        </w:rPr>
      </w:pPr>
      <w:r w:rsidRPr="0004305A">
        <w:rPr>
          <w:rFonts w:cstheme="minorHAnsi"/>
          <w:b/>
          <w:bCs/>
          <w:color w:val="000000"/>
        </w:rPr>
        <w:t>Under the Freedom of Information Act 2000, I am requesting information regarding Section 60 costs under the Leasehold Reform, Housing and Urban Development Act 1993 (LRHUDA 1993), specifically those costs that have been passed on to leaseholders who have extended their leases where the council was the Competent Landlord.</w:t>
      </w:r>
      <w:r w:rsidRPr="0004305A">
        <w:rPr>
          <w:rFonts w:cstheme="minorHAnsi"/>
          <w:b/>
          <w:bCs/>
          <w:color w:val="000000"/>
        </w:rPr>
        <w:br/>
      </w:r>
      <w:r w:rsidRPr="0004305A">
        <w:rPr>
          <w:rFonts w:cstheme="minorHAnsi"/>
          <w:b/>
          <w:bCs/>
          <w:color w:val="000000"/>
        </w:rPr>
        <w:br/>
        <w:t>1. To facilitate an analysis on the costs that leaseholders are liable when they extend their leases I would appreciate if you could provide the following data in a csv file with the following columns:</w:t>
      </w:r>
      <w:r w:rsidRPr="0004305A">
        <w:rPr>
          <w:rFonts w:cstheme="minorHAnsi"/>
          <w:b/>
          <w:bCs/>
          <w:color w:val="000000"/>
        </w:rPr>
        <w:br/>
        <w:t>• Date of completion – YYYY/MM/DD</w:t>
      </w:r>
      <w:r w:rsidRPr="0004305A">
        <w:rPr>
          <w:rFonts w:cstheme="minorHAnsi"/>
          <w:b/>
          <w:bCs/>
          <w:color w:val="000000"/>
        </w:rPr>
        <w:br/>
        <w:t>• Premium Paid – Integer</w:t>
      </w:r>
      <w:r w:rsidRPr="0004305A">
        <w:rPr>
          <w:rFonts w:cstheme="minorHAnsi"/>
          <w:b/>
          <w:bCs/>
          <w:color w:val="000000"/>
        </w:rPr>
        <w:br/>
        <w:t>• Section 60 costs – Integer</w:t>
      </w:r>
      <w:r w:rsidRPr="0004305A">
        <w:rPr>
          <w:rFonts w:cstheme="minorHAnsi"/>
          <w:b/>
          <w:bCs/>
          <w:color w:val="000000"/>
        </w:rPr>
        <w:br/>
      </w:r>
      <w:r w:rsidRPr="0004305A">
        <w:rPr>
          <w:rFonts w:cstheme="minorHAnsi"/>
          <w:b/>
          <w:bCs/>
          <w:color w:val="000000"/>
        </w:rPr>
        <w:br/>
        <w:t xml:space="preserve">This data should be provided for the most recent 100 lease extensions that have completed where the council was the Competent Landlord. If this is not deliverable in a single </w:t>
      </w:r>
      <w:proofErr w:type="gramStart"/>
      <w:r w:rsidRPr="0004305A">
        <w:rPr>
          <w:rFonts w:cstheme="minorHAnsi"/>
          <w:b/>
          <w:bCs/>
          <w:color w:val="000000"/>
        </w:rPr>
        <w:t>request</w:t>
      </w:r>
      <w:proofErr w:type="gramEnd"/>
      <w:r w:rsidRPr="0004305A">
        <w:rPr>
          <w:rFonts w:cstheme="minorHAnsi"/>
          <w:b/>
          <w:bCs/>
          <w:color w:val="000000"/>
        </w:rPr>
        <w:t xml:space="preserve"> could you return data for the largest number of requests possible. If you cannot provide </w:t>
      </w:r>
      <w:proofErr w:type="gramStart"/>
      <w:r w:rsidRPr="0004305A">
        <w:rPr>
          <w:rFonts w:cstheme="minorHAnsi"/>
          <w:b/>
          <w:bCs/>
          <w:color w:val="000000"/>
        </w:rPr>
        <w:t>all of</w:t>
      </w:r>
      <w:proofErr w:type="gramEnd"/>
      <w:r w:rsidRPr="0004305A">
        <w:rPr>
          <w:rFonts w:cstheme="minorHAnsi"/>
          <w:b/>
          <w:bCs/>
          <w:color w:val="000000"/>
        </w:rPr>
        <w:t xml:space="preserve"> the above within the scope mentioned above, please provide what available information you have and an explanation for why you cannot provide the data.</w:t>
      </w:r>
    </w:p>
    <w:p w14:paraId="77296229" w14:textId="77777777" w:rsidR="0004305A" w:rsidRPr="0004305A" w:rsidRDefault="0004305A" w:rsidP="001B6822">
      <w:pPr>
        <w:rPr>
          <w:rFonts w:cstheme="minorHAnsi"/>
          <w:b/>
          <w:bCs/>
          <w:color w:val="000000"/>
        </w:rPr>
      </w:pPr>
    </w:p>
    <w:tbl>
      <w:tblPr>
        <w:tblW w:w="6580" w:type="dxa"/>
        <w:jc w:val="center"/>
        <w:tblLook w:val="04A0" w:firstRow="1" w:lastRow="0" w:firstColumn="1" w:lastColumn="0" w:noHBand="0" w:noVBand="1"/>
      </w:tblPr>
      <w:tblGrid>
        <w:gridCol w:w="1960"/>
        <w:gridCol w:w="2260"/>
        <w:gridCol w:w="2360"/>
      </w:tblGrid>
      <w:tr w:rsidR="0004305A" w:rsidRPr="0004305A" w14:paraId="1D5B4D60" w14:textId="77777777" w:rsidTr="0004305A">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11FCB" w14:textId="77777777" w:rsidR="0004305A" w:rsidRPr="0004305A" w:rsidRDefault="0004305A" w:rsidP="0004305A">
            <w:pPr>
              <w:spacing w:after="0" w:line="240" w:lineRule="auto"/>
              <w:rPr>
                <w:rFonts w:eastAsia="Times New Roman" w:cstheme="minorHAnsi"/>
                <w:b/>
                <w:bCs/>
                <w:color w:val="000000"/>
                <w:kern w:val="0"/>
                <w:lang w:eastAsia="en-GB"/>
                <w14:ligatures w14:val="none"/>
              </w:rPr>
            </w:pPr>
            <w:r w:rsidRPr="0004305A">
              <w:rPr>
                <w:rFonts w:eastAsia="Times New Roman" w:cstheme="minorHAnsi"/>
                <w:b/>
                <w:bCs/>
                <w:color w:val="000000"/>
                <w:kern w:val="0"/>
                <w:lang w:eastAsia="en-GB"/>
                <w14:ligatures w14:val="none"/>
              </w:rPr>
              <w:t>Date of Completion</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8FD7388" w14:textId="77777777" w:rsidR="0004305A" w:rsidRPr="0004305A" w:rsidRDefault="0004305A" w:rsidP="0004305A">
            <w:pPr>
              <w:spacing w:after="0" w:line="240" w:lineRule="auto"/>
              <w:rPr>
                <w:rFonts w:eastAsia="Times New Roman" w:cstheme="minorHAnsi"/>
                <w:b/>
                <w:bCs/>
                <w:color w:val="000000"/>
                <w:kern w:val="0"/>
                <w:lang w:eastAsia="en-GB"/>
                <w14:ligatures w14:val="none"/>
              </w:rPr>
            </w:pPr>
            <w:r w:rsidRPr="0004305A">
              <w:rPr>
                <w:rFonts w:eastAsia="Times New Roman" w:cstheme="minorHAnsi"/>
                <w:b/>
                <w:bCs/>
                <w:color w:val="000000"/>
                <w:kern w:val="0"/>
                <w:lang w:eastAsia="en-GB"/>
                <w14:ligatures w14:val="none"/>
              </w:rPr>
              <w:t xml:space="preserve">Premium Paid </w:t>
            </w:r>
            <w:proofErr w:type="spellStart"/>
            <w:r w:rsidRPr="0004305A">
              <w:rPr>
                <w:rFonts w:eastAsia="Times New Roman" w:cstheme="minorHAnsi"/>
                <w:b/>
                <w:bCs/>
                <w:color w:val="000000"/>
                <w:kern w:val="0"/>
                <w:lang w:eastAsia="en-GB"/>
                <w14:ligatures w14:val="none"/>
              </w:rPr>
              <w:t>Interger</w:t>
            </w:r>
            <w:proofErr w:type="spellEnd"/>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E45F881" w14:textId="77777777" w:rsidR="0004305A" w:rsidRPr="0004305A" w:rsidRDefault="0004305A" w:rsidP="0004305A">
            <w:pPr>
              <w:spacing w:after="0" w:line="240" w:lineRule="auto"/>
              <w:rPr>
                <w:rFonts w:eastAsia="Times New Roman" w:cstheme="minorHAnsi"/>
                <w:b/>
                <w:bCs/>
                <w:color w:val="000000"/>
                <w:kern w:val="0"/>
                <w:lang w:eastAsia="en-GB"/>
                <w14:ligatures w14:val="none"/>
              </w:rPr>
            </w:pPr>
            <w:r w:rsidRPr="0004305A">
              <w:rPr>
                <w:rFonts w:eastAsia="Times New Roman" w:cstheme="minorHAnsi"/>
                <w:b/>
                <w:bCs/>
                <w:color w:val="000000"/>
                <w:kern w:val="0"/>
                <w:lang w:eastAsia="en-GB"/>
                <w14:ligatures w14:val="none"/>
              </w:rPr>
              <w:t>Section 60 Costs Integer</w:t>
            </w:r>
          </w:p>
        </w:tc>
      </w:tr>
      <w:tr w:rsidR="0004305A" w:rsidRPr="0004305A" w14:paraId="2FB6537E" w14:textId="77777777" w:rsidTr="0004305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2B40D8D"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13/05/2021</w:t>
            </w:r>
          </w:p>
        </w:tc>
        <w:tc>
          <w:tcPr>
            <w:tcW w:w="2260" w:type="dxa"/>
            <w:tcBorders>
              <w:top w:val="nil"/>
              <w:left w:val="nil"/>
              <w:bottom w:val="single" w:sz="4" w:space="0" w:color="auto"/>
              <w:right w:val="single" w:sz="4" w:space="0" w:color="auto"/>
            </w:tcBorders>
            <w:shd w:val="clear" w:color="auto" w:fill="auto"/>
            <w:noWrap/>
            <w:vAlign w:val="bottom"/>
            <w:hideMark/>
          </w:tcPr>
          <w:p w14:paraId="6078C478"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£7,706.00</w:t>
            </w:r>
          </w:p>
        </w:tc>
        <w:tc>
          <w:tcPr>
            <w:tcW w:w="2360" w:type="dxa"/>
            <w:tcBorders>
              <w:top w:val="nil"/>
              <w:left w:val="nil"/>
              <w:bottom w:val="single" w:sz="4" w:space="0" w:color="auto"/>
              <w:right w:val="single" w:sz="4" w:space="0" w:color="auto"/>
            </w:tcBorders>
            <w:shd w:val="clear" w:color="auto" w:fill="auto"/>
            <w:noWrap/>
            <w:vAlign w:val="bottom"/>
            <w:hideMark/>
          </w:tcPr>
          <w:p w14:paraId="14161F2A"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£2,290.00</w:t>
            </w:r>
          </w:p>
        </w:tc>
      </w:tr>
      <w:tr w:rsidR="0004305A" w:rsidRPr="0004305A" w14:paraId="40FA0B23" w14:textId="77777777" w:rsidTr="0004305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0ADDC53"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29/04/2022</w:t>
            </w:r>
          </w:p>
        </w:tc>
        <w:tc>
          <w:tcPr>
            <w:tcW w:w="2260" w:type="dxa"/>
            <w:tcBorders>
              <w:top w:val="nil"/>
              <w:left w:val="nil"/>
              <w:bottom w:val="single" w:sz="4" w:space="0" w:color="auto"/>
              <w:right w:val="single" w:sz="4" w:space="0" w:color="auto"/>
            </w:tcBorders>
            <w:shd w:val="clear" w:color="auto" w:fill="auto"/>
            <w:noWrap/>
            <w:vAlign w:val="bottom"/>
            <w:hideMark/>
          </w:tcPr>
          <w:p w14:paraId="28E9FD92"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£4,000.00</w:t>
            </w:r>
          </w:p>
        </w:tc>
        <w:tc>
          <w:tcPr>
            <w:tcW w:w="2360" w:type="dxa"/>
            <w:tcBorders>
              <w:top w:val="nil"/>
              <w:left w:val="nil"/>
              <w:bottom w:val="single" w:sz="4" w:space="0" w:color="auto"/>
              <w:right w:val="single" w:sz="4" w:space="0" w:color="auto"/>
            </w:tcBorders>
            <w:shd w:val="clear" w:color="auto" w:fill="auto"/>
            <w:noWrap/>
            <w:vAlign w:val="bottom"/>
            <w:hideMark/>
          </w:tcPr>
          <w:p w14:paraId="33B1A454"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£2,070.00</w:t>
            </w:r>
          </w:p>
        </w:tc>
      </w:tr>
      <w:tr w:rsidR="0004305A" w:rsidRPr="0004305A" w14:paraId="1411D1E8" w14:textId="77777777" w:rsidTr="0004305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38A0D07"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29/06/2023</w:t>
            </w:r>
          </w:p>
        </w:tc>
        <w:tc>
          <w:tcPr>
            <w:tcW w:w="2260" w:type="dxa"/>
            <w:tcBorders>
              <w:top w:val="nil"/>
              <w:left w:val="nil"/>
              <w:bottom w:val="single" w:sz="4" w:space="0" w:color="auto"/>
              <w:right w:val="single" w:sz="4" w:space="0" w:color="auto"/>
            </w:tcBorders>
            <w:shd w:val="clear" w:color="auto" w:fill="auto"/>
            <w:noWrap/>
            <w:vAlign w:val="bottom"/>
            <w:hideMark/>
          </w:tcPr>
          <w:p w14:paraId="72229676"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£10,643.00</w:t>
            </w:r>
          </w:p>
        </w:tc>
        <w:tc>
          <w:tcPr>
            <w:tcW w:w="2360" w:type="dxa"/>
            <w:tcBorders>
              <w:top w:val="nil"/>
              <w:left w:val="nil"/>
              <w:bottom w:val="single" w:sz="4" w:space="0" w:color="auto"/>
              <w:right w:val="single" w:sz="4" w:space="0" w:color="auto"/>
            </w:tcBorders>
            <w:shd w:val="clear" w:color="auto" w:fill="auto"/>
            <w:noWrap/>
            <w:vAlign w:val="bottom"/>
            <w:hideMark/>
          </w:tcPr>
          <w:p w14:paraId="33F333AA"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£2,040.00</w:t>
            </w:r>
          </w:p>
        </w:tc>
      </w:tr>
      <w:tr w:rsidR="0004305A" w:rsidRPr="0004305A" w14:paraId="2899BDCE" w14:textId="77777777" w:rsidTr="0004305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AAE8042"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13/11/2023</w:t>
            </w:r>
          </w:p>
        </w:tc>
        <w:tc>
          <w:tcPr>
            <w:tcW w:w="2260" w:type="dxa"/>
            <w:tcBorders>
              <w:top w:val="nil"/>
              <w:left w:val="nil"/>
              <w:bottom w:val="single" w:sz="4" w:space="0" w:color="auto"/>
              <w:right w:val="single" w:sz="4" w:space="0" w:color="auto"/>
            </w:tcBorders>
            <w:shd w:val="clear" w:color="auto" w:fill="auto"/>
            <w:noWrap/>
            <w:vAlign w:val="bottom"/>
            <w:hideMark/>
          </w:tcPr>
          <w:p w14:paraId="637B28AF"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£3,166.59</w:t>
            </w:r>
          </w:p>
        </w:tc>
        <w:tc>
          <w:tcPr>
            <w:tcW w:w="2360" w:type="dxa"/>
            <w:tcBorders>
              <w:top w:val="nil"/>
              <w:left w:val="nil"/>
              <w:bottom w:val="single" w:sz="4" w:space="0" w:color="auto"/>
              <w:right w:val="single" w:sz="4" w:space="0" w:color="auto"/>
            </w:tcBorders>
            <w:shd w:val="clear" w:color="auto" w:fill="auto"/>
            <w:noWrap/>
            <w:vAlign w:val="bottom"/>
            <w:hideMark/>
          </w:tcPr>
          <w:p w14:paraId="06D4B112"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£2,040.00</w:t>
            </w:r>
          </w:p>
        </w:tc>
      </w:tr>
      <w:tr w:rsidR="0004305A" w:rsidRPr="0004305A" w14:paraId="19CF361A" w14:textId="77777777" w:rsidTr="0004305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D135F81"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13/09/2017</w:t>
            </w:r>
          </w:p>
        </w:tc>
        <w:tc>
          <w:tcPr>
            <w:tcW w:w="2260" w:type="dxa"/>
            <w:tcBorders>
              <w:top w:val="nil"/>
              <w:left w:val="nil"/>
              <w:bottom w:val="single" w:sz="4" w:space="0" w:color="auto"/>
              <w:right w:val="single" w:sz="4" w:space="0" w:color="auto"/>
            </w:tcBorders>
            <w:shd w:val="clear" w:color="auto" w:fill="auto"/>
            <w:noWrap/>
            <w:vAlign w:val="bottom"/>
            <w:hideMark/>
          </w:tcPr>
          <w:p w14:paraId="5B439F45"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£26,450</w:t>
            </w:r>
          </w:p>
        </w:tc>
        <w:tc>
          <w:tcPr>
            <w:tcW w:w="2360" w:type="dxa"/>
            <w:tcBorders>
              <w:top w:val="nil"/>
              <w:left w:val="nil"/>
              <w:bottom w:val="single" w:sz="4" w:space="0" w:color="auto"/>
              <w:right w:val="single" w:sz="4" w:space="0" w:color="auto"/>
            </w:tcBorders>
            <w:shd w:val="clear" w:color="auto" w:fill="auto"/>
            <w:noWrap/>
            <w:vAlign w:val="bottom"/>
            <w:hideMark/>
          </w:tcPr>
          <w:p w14:paraId="4C41F7E0"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£650</w:t>
            </w:r>
          </w:p>
        </w:tc>
      </w:tr>
      <w:tr w:rsidR="0004305A" w:rsidRPr="0004305A" w14:paraId="1264FCD5" w14:textId="77777777" w:rsidTr="0004305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D5B423C"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13/09/2017</w:t>
            </w:r>
          </w:p>
        </w:tc>
        <w:tc>
          <w:tcPr>
            <w:tcW w:w="2260" w:type="dxa"/>
            <w:tcBorders>
              <w:top w:val="nil"/>
              <w:left w:val="nil"/>
              <w:bottom w:val="single" w:sz="4" w:space="0" w:color="auto"/>
              <w:right w:val="single" w:sz="4" w:space="0" w:color="auto"/>
            </w:tcBorders>
            <w:shd w:val="clear" w:color="auto" w:fill="auto"/>
            <w:noWrap/>
            <w:vAlign w:val="bottom"/>
            <w:hideMark/>
          </w:tcPr>
          <w:p w14:paraId="7108D9E0"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£29,975</w:t>
            </w:r>
          </w:p>
        </w:tc>
        <w:tc>
          <w:tcPr>
            <w:tcW w:w="2360" w:type="dxa"/>
            <w:tcBorders>
              <w:top w:val="nil"/>
              <w:left w:val="nil"/>
              <w:bottom w:val="single" w:sz="4" w:space="0" w:color="auto"/>
              <w:right w:val="single" w:sz="4" w:space="0" w:color="auto"/>
            </w:tcBorders>
            <w:shd w:val="clear" w:color="auto" w:fill="auto"/>
            <w:noWrap/>
            <w:vAlign w:val="bottom"/>
            <w:hideMark/>
          </w:tcPr>
          <w:p w14:paraId="7B9B5DA8" w14:textId="77777777" w:rsidR="0004305A" w:rsidRPr="0004305A" w:rsidRDefault="0004305A" w:rsidP="0004305A">
            <w:pPr>
              <w:spacing w:after="0" w:line="240" w:lineRule="auto"/>
              <w:jc w:val="right"/>
              <w:rPr>
                <w:rFonts w:eastAsia="Times New Roman" w:cstheme="minorHAnsi"/>
                <w:color w:val="000000"/>
                <w:kern w:val="0"/>
                <w:lang w:eastAsia="en-GB"/>
                <w14:ligatures w14:val="none"/>
              </w:rPr>
            </w:pPr>
            <w:r w:rsidRPr="0004305A">
              <w:rPr>
                <w:rFonts w:eastAsia="Times New Roman" w:cstheme="minorHAnsi"/>
                <w:color w:val="000000"/>
                <w:kern w:val="0"/>
                <w:lang w:eastAsia="en-GB"/>
                <w14:ligatures w14:val="none"/>
              </w:rPr>
              <w:t>£725</w:t>
            </w:r>
          </w:p>
        </w:tc>
      </w:tr>
    </w:tbl>
    <w:p w14:paraId="0052D6C0" w14:textId="77777777" w:rsidR="0004305A" w:rsidRPr="0004305A" w:rsidRDefault="0004305A" w:rsidP="001B6822">
      <w:pPr>
        <w:rPr>
          <w:rFonts w:cstheme="minorHAnsi"/>
        </w:rPr>
      </w:pPr>
    </w:p>
    <w:sectPr w:rsidR="0004305A" w:rsidRPr="00043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41"/>
    <w:rsid w:val="0004305A"/>
    <w:rsid w:val="001B6822"/>
    <w:rsid w:val="002C1099"/>
    <w:rsid w:val="00847341"/>
    <w:rsid w:val="00B0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7DD"/>
  <w15:chartTrackingRefBased/>
  <w15:docId w15:val="{B79C8CD6-5FB5-469B-9BE0-EB234D08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922">
      <w:bodyDiv w:val="1"/>
      <w:marLeft w:val="0"/>
      <w:marRight w:val="0"/>
      <w:marTop w:val="0"/>
      <w:marBottom w:val="0"/>
      <w:divBdr>
        <w:top w:val="none" w:sz="0" w:space="0" w:color="auto"/>
        <w:left w:val="none" w:sz="0" w:space="0" w:color="auto"/>
        <w:bottom w:val="none" w:sz="0" w:space="0" w:color="auto"/>
        <w:right w:val="none" w:sz="0" w:space="0" w:color="auto"/>
      </w:divBdr>
    </w:div>
    <w:div w:id="21380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2023-12-08T13:28:00Z</dcterms:created>
  <dcterms:modified xsi:type="dcterms:W3CDTF">2023-12-08T14:31:00Z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2023-12-08T14:30:36Z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2bd1f857-b2f4-4808-96f6-44ec7ebe2c54</vt:lpwstr>
  </property>
  <property fmtid="{D5CDD505-2E9C-101B-9397-08002B2CF9AE}" pid="8" name="MSIP_Label_d17f5eab-0951-45e7-baa9-357beec0b77b_ContentBits">
    <vt:lpwstr>0</vt:lpwstr>
  </property>
</Properties>
</file>